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87" w:rsidRPr="007F1FE9" w:rsidRDefault="00A10287" w:rsidP="00FB18B4">
      <w:pPr>
        <w:jc w:val="center"/>
        <w:rPr>
          <w:b/>
          <w:sz w:val="24"/>
          <w:szCs w:val="24"/>
        </w:rPr>
      </w:pPr>
      <w:r w:rsidRPr="007F1FE9">
        <w:rPr>
          <w:b/>
          <w:sz w:val="24"/>
          <w:szCs w:val="24"/>
        </w:rPr>
        <w:t xml:space="preserve">Отчет </w:t>
      </w:r>
    </w:p>
    <w:p w:rsidR="005D7A70" w:rsidRDefault="00A10287" w:rsidP="00FB18B4">
      <w:pPr>
        <w:jc w:val="center"/>
        <w:rPr>
          <w:b/>
          <w:sz w:val="24"/>
          <w:szCs w:val="24"/>
        </w:rPr>
      </w:pPr>
      <w:r w:rsidRPr="007F1FE9">
        <w:rPr>
          <w:b/>
          <w:sz w:val="24"/>
          <w:szCs w:val="24"/>
        </w:rPr>
        <w:t>о поступлении и расходовании</w:t>
      </w:r>
      <w:r w:rsidR="00FB18B4" w:rsidRPr="007F1FE9">
        <w:rPr>
          <w:b/>
          <w:sz w:val="24"/>
          <w:szCs w:val="24"/>
        </w:rPr>
        <w:t xml:space="preserve"> денежных средств по статье «текущий ремонт»</w:t>
      </w:r>
      <w:r w:rsidRPr="007F1FE9">
        <w:rPr>
          <w:b/>
          <w:sz w:val="24"/>
          <w:szCs w:val="24"/>
        </w:rPr>
        <w:t xml:space="preserve"> в многоквартирном доме </w:t>
      </w:r>
      <w:r w:rsidR="008F1CAF">
        <w:rPr>
          <w:b/>
          <w:sz w:val="24"/>
          <w:szCs w:val="24"/>
        </w:rPr>
        <w:t xml:space="preserve">по адресу: </w:t>
      </w:r>
      <w:proofErr w:type="gramStart"/>
      <w:r w:rsidR="008F1CAF">
        <w:rPr>
          <w:b/>
          <w:sz w:val="24"/>
          <w:szCs w:val="24"/>
        </w:rPr>
        <w:t>г</w:t>
      </w:r>
      <w:proofErr w:type="gramEnd"/>
      <w:r w:rsidR="008F1CAF">
        <w:rPr>
          <w:b/>
          <w:sz w:val="24"/>
          <w:szCs w:val="24"/>
        </w:rPr>
        <w:t xml:space="preserve">. Сертолово, </w:t>
      </w:r>
      <w:r w:rsidR="008F1CAF" w:rsidRPr="008F1CAF">
        <w:rPr>
          <w:b/>
          <w:sz w:val="24"/>
          <w:szCs w:val="24"/>
        </w:rPr>
        <w:t xml:space="preserve">ул. Ветеранов, </w:t>
      </w:r>
      <w:r w:rsidR="008F1CAF">
        <w:rPr>
          <w:b/>
          <w:sz w:val="24"/>
          <w:szCs w:val="24"/>
        </w:rPr>
        <w:t xml:space="preserve">дом № 3а                                     </w:t>
      </w:r>
      <w:r w:rsidR="00200FC9">
        <w:rPr>
          <w:b/>
          <w:sz w:val="24"/>
          <w:szCs w:val="24"/>
        </w:rPr>
        <w:t xml:space="preserve">            за период 01.01.2018 г. – 15</w:t>
      </w:r>
      <w:r w:rsidR="00C31C39" w:rsidRPr="007F1FE9">
        <w:rPr>
          <w:b/>
          <w:sz w:val="24"/>
          <w:szCs w:val="24"/>
        </w:rPr>
        <w:t>.12</w:t>
      </w:r>
      <w:r w:rsidR="00200FC9">
        <w:rPr>
          <w:b/>
          <w:sz w:val="24"/>
          <w:szCs w:val="24"/>
        </w:rPr>
        <w:t>.2018</w:t>
      </w:r>
      <w:r w:rsidR="00FB18B4" w:rsidRPr="007F1FE9">
        <w:rPr>
          <w:b/>
          <w:sz w:val="24"/>
          <w:szCs w:val="24"/>
        </w:rPr>
        <w:t xml:space="preserve"> г.</w:t>
      </w:r>
    </w:p>
    <w:p w:rsidR="008D51CA" w:rsidRDefault="008D51CA" w:rsidP="00FB18B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B18B4" w:rsidRPr="00200FC9" w:rsidRDefault="00C31C39" w:rsidP="008F1CAF">
      <w:pPr>
        <w:pStyle w:val="a3"/>
        <w:numPr>
          <w:ilvl w:val="0"/>
          <w:numId w:val="2"/>
        </w:numPr>
        <w:rPr>
          <w:sz w:val="24"/>
          <w:szCs w:val="24"/>
        </w:rPr>
      </w:pPr>
      <w:r w:rsidRPr="00200FC9">
        <w:rPr>
          <w:sz w:val="24"/>
          <w:szCs w:val="24"/>
        </w:rPr>
        <w:t xml:space="preserve">За период </w:t>
      </w:r>
      <w:r w:rsidR="00A10287" w:rsidRPr="00200FC9">
        <w:rPr>
          <w:sz w:val="24"/>
          <w:szCs w:val="24"/>
        </w:rPr>
        <w:t xml:space="preserve">с </w:t>
      </w:r>
      <w:r w:rsidR="00200FC9" w:rsidRPr="00200FC9">
        <w:rPr>
          <w:sz w:val="24"/>
          <w:szCs w:val="24"/>
        </w:rPr>
        <w:t>01.01.2018 г. по 15</w:t>
      </w:r>
      <w:r w:rsidRPr="00200FC9">
        <w:rPr>
          <w:sz w:val="24"/>
          <w:szCs w:val="24"/>
        </w:rPr>
        <w:t>.12</w:t>
      </w:r>
      <w:r w:rsidR="00200FC9" w:rsidRPr="00200FC9">
        <w:rPr>
          <w:sz w:val="24"/>
          <w:szCs w:val="24"/>
        </w:rPr>
        <w:t>.2018</w:t>
      </w:r>
      <w:r w:rsidR="00E31270" w:rsidRPr="00200FC9">
        <w:rPr>
          <w:sz w:val="24"/>
          <w:szCs w:val="24"/>
        </w:rPr>
        <w:t xml:space="preserve"> г. </w:t>
      </w:r>
      <w:r w:rsidR="00FB18B4" w:rsidRPr="00200FC9">
        <w:rPr>
          <w:sz w:val="24"/>
          <w:szCs w:val="24"/>
        </w:rPr>
        <w:t>собс</w:t>
      </w:r>
      <w:r w:rsidR="00E31270" w:rsidRPr="00200FC9">
        <w:rPr>
          <w:sz w:val="24"/>
          <w:szCs w:val="24"/>
        </w:rPr>
        <w:t>твенникам</w:t>
      </w:r>
      <w:r w:rsidR="00FB18B4" w:rsidRPr="00200FC9">
        <w:rPr>
          <w:sz w:val="24"/>
          <w:szCs w:val="24"/>
        </w:rPr>
        <w:t xml:space="preserve"> МКД</w:t>
      </w:r>
      <w:r w:rsidR="00A10287" w:rsidRPr="00200FC9">
        <w:rPr>
          <w:sz w:val="24"/>
          <w:szCs w:val="24"/>
        </w:rPr>
        <w:t xml:space="preserve"> </w:t>
      </w:r>
      <w:r w:rsidR="00FB18B4" w:rsidRPr="00200FC9">
        <w:rPr>
          <w:sz w:val="24"/>
          <w:szCs w:val="24"/>
        </w:rPr>
        <w:t>№ 3а</w:t>
      </w:r>
      <w:r w:rsidR="00A10287" w:rsidRPr="00200FC9">
        <w:rPr>
          <w:sz w:val="24"/>
          <w:szCs w:val="24"/>
        </w:rPr>
        <w:t xml:space="preserve"> </w:t>
      </w:r>
      <w:r w:rsidR="008F1CAF" w:rsidRPr="00200FC9">
        <w:rPr>
          <w:sz w:val="24"/>
          <w:szCs w:val="24"/>
        </w:rPr>
        <w:t xml:space="preserve">                                                   </w:t>
      </w:r>
      <w:r w:rsidR="00FB18B4" w:rsidRPr="00200FC9">
        <w:rPr>
          <w:sz w:val="24"/>
          <w:szCs w:val="24"/>
        </w:rPr>
        <w:t xml:space="preserve">по ул. Ветеранов </w:t>
      </w:r>
      <w:r w:rsidR="00E31270" w:rsidRPr="00200FC9">
        <w:rPr>
          <w:sz w:val="24"/>
          <w:szCs w:val="24"/>
        </w:rPr>
        <w:t>начислено</w:t>
      </w:r>
      <w:r w:rsidR="00FB18B4" w:rsidRPr="00200FC9">
        <w:rPr>
          <w:sz w:val="24"/>
          <w:szCs w:val="24"/>
        </w:rPr>
        <w:t xml:space="preserve"> по статье «те</w:t>
      </w:r>
      <w:r w:rsidR="003F11FD" w:rsidRPr="00200FC9">
        <w:rPr>
          <w:sz w:val="24"/>
          <w:szCs w:val="24"/>
        </w:rPr>
        <w:t>к</w:t>
      </w:r>
      <w:r w:rsidR="00B03511" w:rsidRPr="00200FC9">
        <w:rPr>
          <w:sz w:val="24"/>
          <w:szCs w:val="24"/>
        </w:rPr>
        <w:t>ущий ремонт»</w:t>
      </w:r>
      <w:r w:rsidR="00A10287" w:rsidRPr="00200FC9">
        <w:rPr>
          <w:sz w:val="24"/>
          <w:szCs w:val="24"/>
        </w:rPr>
        <w:t xml:space="preserve"> </w:t>
      </w:r>
      <w:r w:rsidR="00E31270" w:rsidRPr="00200FC9">
        <w:rPr>
          <w:sz w:val="24"/>
          <w:szCs w:val="24"/>
        </w:rPr>
        <w:t>сумма</w:t>
      </w:r>
      <w:r w:rsidR="00B03511" w:rsidRPr="00200FC9">
        <w:rPr>
          <w:sz w:val="24"/>
          <w:szCs w:val="24"/>
        </w:rPr>
        <w:t xml:space="preserve">: </w:t>
      </w:r>
      <w:r w:rsidR="00200FC9" w:rsidRPr="00200FC9">
        <w:rPr>
          <w:sz w:val="24"/>
          <w:szCs w:val="24"/>
        </w:rPr>
        <w:t>230 076</w:t>
      </w:r>
      <w:r w:rsidR="00A10287" w:rsidRPr="00200FC9">
        <w:rPr>
          <w:sz w:val="24"/>
          <w:szCs w:val="24"/>
        </w:rPr>
        <w:t xml:space="preserve">, </w:t>
      </w:r>
      <w:r w:rsidR="00E31270" w:rsidRPr="00200FC9">
        <w:rPr>
          <w:sz w:val="24"/>
          <w:szCs w:val="24"/>
        </w:rPr>
        <w:t>00</w:t>
      </w:r>
      <w:r w:rsidR="00B03511" w:rsidRPr="00200FC9">
        <w:rPr>
          <w:sz w:val="24"/>
          <w:szCs w:val="24"/>
        </w:rPr>
        <w:t xml:space="preserve"> руб.</w:t>
      </w:r>
      <w:r w:rsidR="00151712" w:rsidRPr="00200FC9">
        <w:rPr>
          <w:sz w:val="24"/>
          <w:szCs w:val="24"/>
        </w:rPr>
        <w:t xml:space="preserve"> </w:t>
      </w:r>
    </w:p>
    <w:p w:rsidR="00200FC9" w:rsidRDefault="00200FC9" w:rsidP="008F1CAF">
      <w:pPr>
        <w:pStyle w:val="a3"/>
        <w:numPr>
          <w:ilvl w:val="0"/>
          <w:numId w:val="2"/>
        </w:numPr>
        <w:rPr>
          <w:sz w:val="24"/>
          <w:szCs w:val="24"/>
        </w:rPr>
      </w:pPr>
      <w:r w:rsidRPr="00200FC9">
        <w:rPr>
          <w:sz w:val="24"/>
          <w:szCs w:val="24"/>
        </w:rPr>
        <w:t>За период с 01.01.2018 г. по 15.12.2018</w:t>
      </w:r>
      <w:r w:rsidR="00E31270" w:rsidRPr="00200FC9">
        <w:rPr>
          <w:sz w:val="24"/>
          <w:szCs w:val="24"/>
        </w:rPr>
        <w:t xml:space="preserve"> г. от собственников МКД № 3а по </w:t>
      </w:r>
      <w:r w:rsidR="008F1CAF" w:rsidRPr="00200FC9">
        <w:rPr>
          <w:sz w:val="24"/>
          <w:szCs w:val="24"/>
        </w:rPr>
        <w:t xml:space="preserve">                                         </w:t>
      </w:r>
      <w:r w:rsidR="00E31270" w:rsidRPr="00200FC9">
        <w:rPr>
          <w:sz w:val="24"/>
          <w:szCs w:val="24"/>
        </w:rPr>
        <w:t>ул. Ветеранов поступило денежных средств по ст</w:t>
      </w:r>
      <w:r>
        <w:rPr>
          <w:sz w:val="24"/>
          <w:szCs w:val="24"/>
        </w:rPr>
        <w:t>атье «текущий ремонт» в сумме: 208 077, 67</w:t>
      </w:r>
      <w:r w:rsidR="009C49ED" w:rsidRPr="00200FC9">
        <w:rPr>
          <w:sz w:val="24"/>
          <w:szCs w:val="24"/>
        </w:rPr>
        <w:t xml:space="preserve"> </w:t>
      </w:r>
      <w:r w:rsidR="00481EF9" w:rsidRPr="00200FC9">
        <w:rPr>
          <w:sz w:val="24"/>
          <w:szCs w:val="24"/>
        </w:rPr>
        <w:t xml:space="preserve">руб. </w:t>
      </w:r>
    </w:p>
    <w:p w:rsidR="009C49ED" w:rsidRPr="00200FC9" w:rsidRDefault="009C49ED" w:rsidP="009C49ED">
      <w:pPr>
        <w:pStyle w:val="a3"/>
        <w:numPr>
          <w:ilvl w:val="0"/>
          <w:numId w:val="2"/>
        </w:numPr>
        <w:rPr>
          <w:sz w:val="24"/>
          <w:szCs w:val="24"/>
        </w:rPr>
      </w:pPr>
      <w:r w:rsidRPr="00200FC9">
        <w:rPr>
          <w:sz w:val="24"/>
          <w:szCs w:val="24"/>
        </w:rPr>
        <w:t>В</w:t>
      </w:r>
      <w:r w:rsidR="00200FC9">
        <w:rPr>
          <w:sz w:val="24"/>
          <w:szCs w:val="24"/>
        </w:rPr>
        <w:t>сего  за период с 01 января 2018 г. по 15 декабря 2018</w:t>
      </w:r>
      <w:r w:rsidRPr="00200FC9">
        <w:rPr>
          <w:sz w:val="24"/>
          <w:szCs w:val="24"/>
        </w:rPr>
        <w:t xml:space="preserve"> г. </w:t>
      </w:r>
      <w:r w:rsidR="0099397E">
        <w:rPr>
          <w:sz w:val="24"/>
          <w:szCs w:val="24"/>
        </w:rPr>
        <w:t>выполнено работ</w:t>
      </w:r>
      <w:r w:rsidRPr="00200FC9">
        <w:rPr>
          <w:sz w:val="24"/>
          <w:szCs w:val="24"/>
        </w:rPr>
        <w:t xml:space="preserve"> </w:t>
      </w:r>
      <w:r w:rsidR="0099397E">
        <w:rPr>
          <w:sz w:val="24"/>
          <w:szCs w:val="24"/>
        </w:rPr>
        <w:t xml:space="preserve">по текущему ремонту </w:t>
      </w:r>
      <w:r w:rsidRPr="00200FC9">
        <w:rPr>
          <w:sz w:val="24"/>
          <w:szCs w:val="24"/>
        </w:rPr>
        <w:t xml:space="preserve">на общую сумму </w:t>
      </w:r>
      <w:r w:rsidR="00200FC9" w:rsidRPr="00200FC9">
        <w:t>95 500-00 рублей</w:t>
      </w:r>
      <w:r w:rsidRPr="00200FC9">
        <w:rPr>
          <w:sz w:val="24"/>
          <w:szCs w:val="24"/>
        </w:rPr>
        <w:t xml:space="preserve">, в том числе:                                          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3"/>
        <w:gridCol w:w="1861"/>
        <w:gridCol w:w="1399"/>
        <w:gridCol w:w="1729"/>
        <w:gridCol w:w="1673"/>
      </w:tblGrid>
      <w:tr w:rsidR="0099397E" w:rsidRPr="00DD2DDF" w:rsidTr="004574C3">
        <w:tc>
          <w:tcPr>
            <w:tcW w:w="3403" w:type="dxa"/>
          </w:tcPr>
          <w:p w:rsidR="0099397E" w:rsidRDefault="0099397E" w:rsidP="004574C3">
            <w:pPr>
              <w:pStyle w:val="ConsPlusNormal"/>
              <w:jc w:val="center"/>
            </w:pPr>
            <w:r>
              <w:t>Наименование вида работы (услуги)</w:t>
            </w:r>
          </w:p>
        </w:tc>
        <w:tc>
          <w:tcPr>
            <w:tcW w:w="1861" w:type="dxa"/>
          </w:tcPr>
          <w:p w:rsidR="0099397E" w:rsidRDefault="0099397E" w:rsidP="004574C3">
            <w:pPr>
              <w:pStyle w:val="ConsPlusNormal"/>
              <w:jc w:val="center"/>
            </w:pPr>
            <w: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399" w:type="dxa"/>
          </w:tcPr>
          <w:p w:rsidR="0099397E" w:rsidRDefault="0099397E" w:rsidP="004574C3">
            <w:pPr>
              <w:pStyle w:val="ConsPlusNormal"/>
              <w:jc w:val="center"/>
            </w:pPr>
            <w:r>
              <w:t>Единица измерения работы (услуги)</w:t>
            </w:r>
          </w:p>
        </w:tc>
        <w:tc>
          <w:tcPr>
            <w:tcW w:w="1729" w:type="dxa"/>
          </w:tcPr>
          <w:p w:rsidR="0099397E" w:rsidRDefault="0099397E" w:rsidP="004574C3">
            <w:pPr>
              <w:pStyle w:val="ConsPlusNormal"/>
              <w:jc w:val="center"/>
            </w:pPr>
            <w:r>
              <w:t>Стоимость /сметная стоимость  выполненной работы (оказанной услуги)                      за единицу</w:t>
            </w:r>
          </w:p>
        </w:tc>
        <w:tc>
          <w:tcPr>
            <w:tcW w:w="1673" w:type="dxa"/>
          </w:tcPr>
          <w:p w:rsidR="0099397E" w:rsidRDefault="0099397E" w:rsidP="004574C3">
            <w:pPr>
              <w:pStyle w:val="ConsPlusNormal"/>
              <w:jc w:val="center"/>
            </w:pPr>
            <w:r>
              <w:t>Цена                            выполненной работы (оказанной услуги),                    в рублях</w:t>
            </w:r>
          </w:p>
        </w:tc>
      </w:tr>
      <w:tr w:rsidR="0099397E" w:rsidRPr="00DD2DDF" w:rsidTr="004574C3">
        <w:tc>
          <w:tcPr>
            <w:tcW w:w="3403" w:type="dxa"/>
          </w:tcPr>
          <w:p w:rsidR="0099397E" w:rsidRDefault="0099397E" w:rsidP="004574C3">
            <w:pPr>
              <w:pStyle w:val="ConsPlusNormal"/>
            </w:pPr>
            <w:r>
              <w:t>1.Замена запорной арматуры на стояке ХВС в кв. № 28</w:t>
            </w:r>
          </w:p>
        </w:tc>
        <w:tc>
          <w:tcPr>
            <w:tcW w:w="1861" w:type="dxa"/>
          </w:tcPr>
          <w:p w:rsidR="0099397E" w:rsidRDefault="0099397E" w:rsidP="004574C3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399" w:type="dxa"/>
          </w:tcPr>
          <w:p w:rsidR="0099397E" w:rsidRDefault="0099397E" w:rsidP="004574C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99397E" w:rsidRDefault="0099397E" w:rsidP="004574C3">
            <w:pPr>
              <w:pStyle w:val="ConsPlusNormal"/>
            </w:pPr>
            <w:r>
              <w:t>1 000, 00 руб.</w:t>
            </w:r>
          </w:p>
        </w:tc>
        <w:tc>
          <w:tcPr>
            <w:tcW w:w="1673" w:type="dxa"/>
          </w:tcPr>
          <w:p w:rsidR="0099397E" w:rsidRDefault="0099397E" w:rsidP="004574C3">
            <w:pPr>
              <w:pStyle w:val="ConsPlusNormal"/>
            </w:pPr>
            <w:r>
              <w:t>1 000, 00</w:t>
            </w:r>
            <w:r w:rsidRPr="004E0818">
              <w:t xml:space="preserve"> руб.</w:t>
            </w:r>
          </w:p>
        </w:tc>
      </w:tr>
      <w:tr w:rsidR="0099397E" w:rsidRPr="00DD2DDF" w:rsidTr="004574C3">
        <w:tc>
          <w:tcPr>
            <w:tcW w:w="3403" w:type="dxa"/>
          </w:tcPr>
          <w:p w:rsidR="0099397E" w:rsidRDefault="0099397E" w:rsidP="004574C3">
            <w:pPr>
              <w:pStyle w:val="ConsPlusNormal"/>
            </w:pPr>
            <w:r>
              <w:t xml:space="preserve">2. Проверка </w:t>
            </w:r>
            <w:proofErr w:type="spellStart"/>
            <w:r>
              <w:t>вентканалов</w:t>
            </w:r>
            <w:proofErr w:type="spellEnd"/>
            <w:r>
              <w:t xml:space="preserve"> в январе 2018 г.</w:t>
            </w:r>
          </w:p>
        </w:tc>
        <w:tc>
          <w:tcPr>
            <w:tcW w:w="1861" w:type="dxa"/>
          </w:tcPr>
          <w:p w:rsidR="0099397E" w:rsidRDefault="0099397E" w:rsidP="004574C3">
            <w:pPr>
              <w:pStyle w:val="ConsPlusNormal"/>
            </w:pPr>
            <w:r>
              <w:t>Три раза в год</w:t>
            </w:r>
            <w:r w:rsidRPr="006319E7">
              <w:t>/1</w:t>
            </w:r>
          </w:p>
        </w:tc>
        <w:tc>
          <w:tcPr>
            <w:tcW w:w="1399" w:type="dxa"/>
          </w:tcPr>
          <w:p w:rsidR="0099397E" w:rsidRDefault="0099397E" w:rsidP="004574C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99397E" w:rsidRPr="00816119" w:rsidRDefault="0099397E" w:rsidP="004574C3">
            <w:pPr>
              <w:pStyle w:val="ConsPlusNormal"/>
            </w:pPr>
            <w:r w:rsidRPr="00816119">
              <w:t>3 000, 00 руб.</w:t>
            </w:r>
          </w:p>
        </w:tc>
        <w:tc>
          <w:tcPr>
            <w:tcW w:w="1673" w:type="dxa"/>
          </w:tcPr>
          <w:p w:rsidR="0099397E" w:rsidRPr="00816119" w:rsidRDefault="0099397E" w:rsidP="004574C3">
            <w:pPr>
              <w:pStyle w:val="ConsPlusNormal"/>
            </w:pPr>
            <w:r w:rsidRPr="00816119">
              <w:t>3 000, 00 руб.</w:t>
            </w:r>
          </w:p>
        </w:tc>
      </w:tr>
      <w:tr w:rsidR="0099397E" w:rsidRPr="00DD2DDF" w:rsidTr="004574C3">
        <w:tc>
          <w:tcPr>
            <w:tcW w:w="3403" w:type="dxa"/>
          </w:tcPr>
          <w:p w:rsidR="0099397E" w:rsidRDefault="0099397E" w:rsidP="004574C3">
            <w:pPr>
              <w:pStyle w:val="ConsPlusNormal"/>
            </w:pPr>
            <w:r>
              <w:t xml:space="preserve">3. Проверка </w:t>
            </w:r>
            <w:proofErr w:type="spellStart"/>
            <w:r>
              <w:t>вентканалов</w:t>
            </w:r>
            <w:proofErr w:type="spellEnd"/>
            <w:r>
              <w:t xml:space="preserve"> в мае 2018г.</w:t>
            </w:r>
          </w:p>
        </w:tc>
        <w:tc>
          <w:tcPr>
            <w:tcW w:w="1861" w:type="dxa"/>
          </w:tcPr>
          <w:p w:rsidR="0099397E" w:rsidRPr="007F3E04" w:rsidRDefault="0099397E" w:rsidP="004574C3">
            <w:pPr>
              <w:pStyle w:val="ConsPlusNormal"/>
            </w:pPr>
            <w:r>
              <w:t>Три раза в год/1</w:t>
            </w:r>
          </w:p>
        </w:tc>
        <w:tc>
          <w:tcPr>
            <w:tcW w:w="1399" w:type="dxa"/>
          </w:tcPr>
          <w:p w:rsidR="0099397E" w:rsidRDefault="0099397E" w:rsidP="004574C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99397E" w:rsidRPr="00037768" w:rsidRDefault="0099397E" w:rsidP="004574C3">
            <w:pPr>
              <w:pStyle w:val="ConsPlusNormal"/>
            </w:pPr>
            <w:r w:rsidRPr="00037768">
              <w:t>3 000, 00 руб.</w:t>
            </w:r>
          </w:p>
        </w:tc>
        <w:tc>
          <w:tcPr>
            <w:tcW w:w="1673" w:type="dxa"/>
          </w:tcPr>
          <w:p w:rsidR="0099397E" w:rsidRPr="00037768" w:rsidRDefault="0099397E" w:rsidP="004574C3">
            <w:pPr>
              <w:pStyle w:val="ConsPlusNormal"/>
            </w:pPr>
            <w:r w:rsidRPr="00037768">
              <w:t>3 000, 00 руб.</w:t>
            </w:r>
          </w:p>
        </w:tc>
      </w:tr>
      <w:tr w:rsidR="0099397E" w:rsidRPr="00DD2DDF" w:rsidTr="004574C3">
        <w:tc>
          <w:tcPr>
            <w:tcW w:w="3403" w:type="dxa"/>
          </w:tcPr>
          <w:p w:rsidR="0099397E" w:rsidRDefault="0099397E" w:rsidP="004574C3">
            <w:pPr>
              <w:pStyle w:val="ConsPlusNormal"/>
            </w:pPr>
            <w:r>
              <w:t>4. Промывка системы отопления</w:t>
            </w:r>
          </w:p>
        </w:tc>
        <w:tc>
          <w:tcPr>
            <w:tcW w:w="1861" w:type="dxa"/>
          </w:tcPr>
          <w:p w:rsidR="0099397E" w:rsidRPr="007F3E04" w:rsidRDefault="0099397E" w:rsidP="004574C3">
            <w:pPr>
              <w:pStyle w:val="ConsPlusNormal"/>
            </w:pPr>
            <w:r w:rsidRPr="004E3DEE">
              <w:t>По мере необходимости/1</w:t>
            </w:r>
          </w:p>
        </w:tc>
        <w:tc>
          <w:tcPr>
            <w:tcW w:w="1399" w:type="dxa"/>
          </w:tcPr>
          <w:p w:rsidR="0099397E" w:rsidRDefault="0099397E" w:rsidP="004574C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99397E" w:rsidRPr="00C837E7" w:rsidRDefault="0099397E" w:rsidP="004574C3">
            <w:pPr>
              <w:pStyle w:val="ConsPlusNormal"/>
            </w:pPr>
            <w:r>
              <w:t>25</w:t>
            </w:r>
            <w:r w:rsidRPr="00C837E7">
              <w:t> 000, 00 руб.</w:t>
            </w:r>
          </w:p>
        </w:tc>
        <w:tc>
          <w:tcPr>
            <w:tcW w:w="1673" w:type="dxa"/>
          </w:tcPr>
          <w:p w:rsidR="0099397E" w:rsidRPr="00C837E7" w:rsidRDefault="0099397E" w:rsidP="004574C3">
            <w:pPr>
              <w:pStyle w:val="ConsPlusNormal"/>
            </w:pPr>
            <w:r>
              <w:t>25</w:t>
            </w:r>
            <w:r w:rsidRPr="00C837E7">
              <w:t> 000, 00 руб.</w:t>
            </w:r>
          </w:p>
        </w:tc>
      </w:tr>
      <w:tr w:rsidR="0099397E" w:rsidRPr="00DD2DDF" w:rsidTr="004574C3">
        <w:tc>
          <w:tcPr>
            <w:tcW w:w="3403" w:type="dxa"/>
          </w:tcPr>
          <w:p w:rsidR="0099397E" w:rsidRDefault="0099397E" w:rsidP="004574C3">
            <w:pPr>
              <w:pStyle w:val="ConsPlusNormal"/>
            </w:pPr>
            <w:r>
              <w:t>5. Подготовка дома к сезонной эксплуатации в целях получения паспорта готовности к отопительному периоду</w:t>
            </w:r>
          </w:p>
        </w:tc>
        <w:tc>
          <w:tcPr>
            <w:tcW w:w="1861" w:type="dxa"/>
          </w:tcPr>
          <w:p w:rsidR="0099397E" w:rsidRPr="004E3DEE" w:rsidRDefault="0099397E" w:rsidP="004574C3">
            <w:pPr>
              <w:pStyle w:val="ConsPlusNormal"/>
            </w:pPr>
            <w:r w:rsidRPr="00451708">
              <w:t>По мере необходимости/1</w:t>
            </w:r>
          </w:p>
        </w:tc>
        <w:tc>
          <w:tcPr>
            <w:tcW w:w="1399" w:type="dxa"/>
          </w:tcPr>
          <w:p w:rsidR="0099397E" w:rsidRDefault="0099397E" w:rsidP="004574C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99397E" w:rsidRPr="00C837E7" w:rsidRDefault="0099397E" w:rsidP="004574C3">
            <w:pPr>
              <w:pStyle w:val="ConsPlusNormal"/>
            </w:pPr>
            <w:r>
              <w:t>20 000, 00 руб.</w:t>
            </w:r>
          </w:p>
        </w:tc>
        <w:tc>
          <w:tcPr>
            <w:tcW w:w="1673" w:type="dxa"/>
          </w:tcPr>
          <w:p w:rsidR="0099397E" w:rsidRPr="00C837E7" w:rsidRDefault="0099397E" w:rsidP="004574C3">
            <w:pPr>
              <w:pStyle w:val="ConsPlusNormal"/>
            </w:pPr>
            <w:r>
              <w:t>2</w:t>
            </w:r>
            <w:r w:rsidRPr="00451708">
              <w:t>0 000, 00 руб.</w:t>
            </w:r>
          </w:p>
        </w:tc>
      </w:tr>
      <w:tr w:rsidR="0099397E" w:rsidRPr="00DD2DDF" w:rsidTr="004574C3">
        <w:tc>
          <w:tcPr>
            <w:tcW w:w="3403" w:type="dxa"/>
          </w:tcPr>
          <w:p w:rsidR="0099397E" w:rsidRDefault="0099397E" w:rsidP="004574C3">
            <w:pPr>
              <w:pStyle w:val="ConsPlusNormal"/>
            </w:pPr>
            <w:r>
              <w:t>5. Ремонт водоотводящих лотков ливневой канализации</w:t>
            </w:r>
          </w:p>
        </w:tc>
        <w:tc>
          <w:tcPr>
            <w:tcW w:w="1861" w:type="dxa"/>
          </w:tcPr>
          <w:p w:rsidR="0099397E" w:rsidRPr="007F3E04" w:rsidRDefault="0099397E" w:rsidP="004574C3">
            <w:pPr>
              <w:pStyle w:val="ConsPlusNormal"/>
            </w:pPr>
            <w:r w:rsidRPr="00285308">
              <w:t>По мере необходимости/1</w:t>
            </w:r>
          </w:p>
        </w:tc>
        <w:tc>
          <w:tcPr>
            <w:tcW w:w="1399" w:type="dxa"/>
          </w:tcPr>
          <w:p w:rsidR="0099397E" w:rsidRDefault="0099397E" w:rsidP="004574C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99397E" w:rsidRPr="00BC2E9F" w:rsidRDefault="0099397E" w:rsidP="004574C3">
            <w:pPr>
              <w:pStyle w:val="ConsPlusNormal"/>
            </w:pPr>
            <w:r w:rsidRPr="00BC2E9F">
              <w:t>2 000, 00 руб.</w:t>
            </w:r>
          </w:p>
        </w:tc>
        <w:tc>
          <w:tcPr>
            <w:tcW w:w="1673" w:type="dxa"/>
          </w:tcPr>
          <w:p w:rsidR="0099397E" w:rsidRPr="00BC2E9F" w:rsidRDefault="0099397E" w:rsidP="004574C3">
            <w:pPr>
              <w:pStyle w:val="ConsPlusNormal"/>
            </w:pPr>
            <w:r w:rsidRPr="00BC2E9F">
              <w:t>2 000, 00 руб.</w:t>
            </w:r>
          </w:p>
        </w:tc>
      </w:tr>
      <w:tr w:rsidR="0099397E" w:rsidRPr="00DD2DDF" w:rsidTr="004574C3">
        <w:tc>
          <w:tcPr>
            <w:tcW w:w="3403" w:type="dxa"/>
          </w:tcPr>
          <w:p w:rsidR="0099397E" w:rsidRDefault="0099397E" w:rsidP="004574C3">
            <w:pPr>
              <w:pStyle w:val="ConsPlusNormal"/>
            </w:pPr>
            <w:r>
              <w:t>6. Замена запорной арматуры на стояке ХВС в кв. № 11</w:t>
            </w:r>
          </w:p>
        </w:tc>
        <w:tc>
          <w:tcPr>
            <w:tcW w:w="1861" w:type="dxa"/>
          </w:tcPr>
          <w:p w:rsidR="0099397E" w:rsidRPr="007F3E04" w:rsidRDefault="0099397E" w:rsidP="004574C3">
            <w:pPr>
              <w:pStyle w:val="ConsPlusNormal"/>
            </w:pPr>
            <w:r w:rsidRPr="00152347">
              <w:t>По мере необходимости/1</w:t>
            </w:r>
          </w:p>
        </w:tc>
        <w:tc>
          <w:tcPr>
            <w:tcW w:w="1399" w:type="dxa"/>
          </w:tcPr>
          <w:p w:rsidR="0099397E" w:rsidRDefault="0099397E" w:rsidP="004574C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99397E" w:rsidRPr="00C3341D" w:rsidRDefault="0099397E" w:rsidP="004574C3">
            <w:pPr>
              <w:pStyle w:val="ConsPlusNormal"/>
            </w:pPr>
            <w:r w:rsidRPr="00C3341D">
              <w:t>1 000, 00 руб.</w:t>
            </w:r>
          </w:p>
        </w:tc>
        <w:tc>
          <w:tcPr>
            <w:tcW w:w="1673" w:type="dxa"/>
          </w:tcPr>
          <w:p w:rsidR="0099397E" w:rsidRPr="00C3341D" w:rsidRDefault="0099397E" w:rsidP="004574C3">
            <w:pPr>
              <w:pStyle w:val="ConsPlusNormal"/>
            </w:pPr>
            <w:r w:rsidRPr="00C3341D">
              <w:t>1 000, 00 руб.</w:t>
            </w:r>
            <w:r w:rsidRPr="00C3341D">
              <w:tab/>
            </w:r>
          </w:p>
        </w:tc>
      </w:tr>
      <w:tr w:rsidR="0099397E" w:rsidRPr="00DD2DDF" w:rsidTr="004574C3">
        <w:trPr>
          <w:trHeight w:val="673"/>
        </w:trPr>
        <w:tc>
          <w:tcPr>
            <w:tcW w:w="3403" w:type="dxa"/>
          </w:tcPr>
          <w:p w:rsidR="0099397E" w:rsidRDefault="0099397E" w:rsidP="004574C3">
            <w:pPr>
              <w:pStyle w:val="ConsPlusNormal"/>
            </w:pPr>
            <w:r>
              <w:t xml:space="preserve"> 7. Покраска части наружной стены в июне 2018 г.</w:t>
            </w:r>
          </w:p>
        </w:tc>
        <w:tc>
          <w:tcPr>
            <w:tcW w:w="1861" w:type="dxa"/>
          </w:tcPr>
          <w:p w:rsidR="0099397E" w:rsidRPr="007F3E04" w:rsidRDefault="0099397E" w:rsidP="004574C3">
            <w:pPr>
              <w:pStyle w:val="ConsPlusNormal"/>
            </w:pPr>
            <w:r>
              <w:t>По мере необходимости/ 25</w:t>
            </w:r>
          </w:p>
        </w:tc>
        <w:tc>
          <w:tcPr>
            <w:tcW w:w="1399" w:type="dxa"/>
          </w:tcPr>
          <w:p w:rsidR="0099397E" w:rsidRDefault="0099397E" w:rsidP="004574C3">
            <w:pPr>
              <w:pStyle w:val="ConsPlusNormal"/>
            </w:pPr>
            <w:r>
              <w:t>Кв. м.</w:t>
            </w:r>
          </w:p>
        </w:tc>
        <w:tc>
          <w:tcPr>
            <w:tcW w:w="1729" w:type="dxa"/>
          </w:tcPr>
          <w:p w:rsidR="0099397E" w:rsidRPr="00CE29F5" w:rsidRDefault="0099397E" w:rsidP="004574C3">
            <w:pPr>
              <w:pStyle w:val="ConsPlusNormal"/>
            </w:pPr>
            <w:r w:rsidRPr="00CE29F5">
              <w:t>3 000, 00 руб.</w:t>
            </w:r>
          </w:p>
        </w:tc>
        <w:tc>
          <w:tcPr>
            <w:tcW w:w="1673" w:type="dxa"/>
          </w:tcPr>
          <w:p w:rsidR="0099397E" w:rsidRPr="00CE29F5" w:rsidRDefault="0099397E" w:rsidP="004574C3">
            <w:pPr>
              <w:pStyle w:val="ConsPlusNormal"/>
            </w:pPr>
            <w:r w:rsidRPr="00CE29F5">
              <w:t>3 000, 00 руб.</w:t>
            </w:r>
          </w:p>
        </w:tc>
      </w:tr>
      <w:tr w:rsidR="0099397E" w:rsidRPr="00DD2DDF" w:rsidTr="004574C3">
        <w:tc>
          <w:tcPr>
            <w:tcW w:w="3403" w:type="dxa"/>
          </w:tcPr>
          <w:p w:rsidR="0099397E" w:rsidRDefault="0099397E" w:rsidP="004574C3">
            <w:pPr>
              <w:pStyle w:val="ConsPlusNormal"/>
            </w:pPr>
            <w:r>
              <w:t>8. Замена доводчика входной двери в подъезд № 4</w:t>
            </w:r>
          </w:p>
        </w:tc>
        <w:tc>
          <w:tcPr>
            <w:tcW w:w="1861" w:type="dxa"/>
          </w:tcPr>
          <w:p w:rsidR="0099397E" w:rsidRDefault="0099397E" w:rsidP="004574C3">
            <w:pPr>
              <w:pStyle w:val="ConsPlusNormal"/>
            </w:pPr>
            <w:r w:rsidRPr="00CE29F5">
              <w:t>По мере необходимости/1</w:t>
            </w:r>
          </w:p>
        </w:tc>
        <w:tc>
          <w:tcPr>
            <w:tcW w:w="1399" w:type="dxa"/>
          </w:tcPr>
          <w:p w:rsidR="0099397E" w:rsidRDefault="0099397E" w:rsidP="004574C3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:rsidR="0099397E" w:rsidRPr="00CE29F5" w:rsidRDefault="0099397E" w:rsidP="004574C3">
            <w:pPr>
              <w:pStyle w:val="ConsPlusNormal"/>
            </w:pPr>
            <w:r w:rsidRPr="00CE29F5">
              <w:t>3 500, 00 руб.</w:t>
            </w:r>
          </w:p>
        </w:tc>
        <w:tc>
          <w:tcPr>
            <w:tcW w:w="1673" w:type="dxa"/>
          </w:tcPr>
          <w:p w:rsidR="0099397E" w:rsidRPr="00CE29F5" w:rsidRDefault="0099397E" w:rsidP="004574C3">
            <w:pPr>
              <w:pStyle w:val="ConsPlusNormal"/>
            </w:pPr>
            <w:r w:rsidRPr="00CE29F5">
              <w:t>3 500, 00 руб.</w:t>
            </w:r>
          </w:p>
        </w:tc>
      </w:tr>
      <w:tr w:rsidR="0099397E" w:rsidRPr="00DD2DDF" w:rsidTr="004574C3">
        <w:tc>
          <w:tcPr>
            <w:tcW w:w="3403" w:type="dxa"/>
          </w:tcPr>
          <w:p w:rsidR="0099397E" w:rsidRDefault="0099397E" w:rsidP="004574C3">
            <w:pPr>
              <w:pStyle w:val="ConsPlusNormal"/>
            </w:pPr>
            <w:r>
              <w:t>9. Ремонт водоприемной воронки ливневой канализации в подъезде № 1</w:t>
            </w:r>
          </w:p>
        </w:tc>
        <w:tc>
          <w:tcPr>
            <w:tcW w:w="1861" w:type="dxa"/>
          </w:tcPr>
          <w:p w:rsidR="0099397E" w:rsidRPr="00CE29F5" w:rsidRDefault="0099397E" w:rsidP="004574C3">
            <w:pPr>
              <w:pStyle w:val="ConsPlusNormal"/>
            </w:pPr>
            <w:r w:rsidRPr="00D457F8">
              <w:t>По мере необходимости/1</w:t>
            </w:r>
          </w:p>
        </w:tc>
        <w:tc>
          <w:tcPr>
            <w:tcW w:w="1399" w:type="dxa"/>
          </w:tcPr>
          <w:p w:rsidR="0099397E" w:rsidRDefault="0099397E" w:rsidP="004574C3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:rsidR="0099397E" w:rsidRPr="00CE29F5" w:rsidRDefault="0099397E" w:rsidP="004574C3">
            <w:pPr>
              <w:pStyle w:val="ConsPlusNormal"/>
            </w:pPr>
            <w:r>
              <w:t>4 500, 00 руб.</w:t>
            </w:r>
          </w:p>
        </w:tc>
        <w:tc>
          <w:tcPr>
            <w:tcW w:w="1673" w:type="dxa"/>
          </w:tcPr>
          <w:p w:rsidR="0099397E" w:rsidRPr="00CE29F5" w:rsidRDefault="0099397E" w:rsidP="004574C3">
            <w:pPr>
              <w:pStyle w:val="ConsPlusNormal"/>
            </w:pPr>
            <w:r>
              <w:t>4 5</w:t>
            </w:r>
            <w:r w:rsidRPr="00D457F8">
              <w:t>00, 00 руб.</w:t>
            </w:r>
            <w:r w:rsidRPr="00D457F8">
              <w:tab/>
            </w:r>
          </w:p>
        </w:tc>
      </w:tr>
      <w:tr w:rsidR="0099397E" w:rsidRPr="00DD2DDF" w:rsidTr="004574C3">
        <w:tc>
          <w:tcPr>
            <w:tcW w:w="3403" w:type="dxa"/>
          </w:tcPr>
          <w:p w:rsidR="0099397E" w:rsidRDefault="0099397E" w:rsidP="004574C3">
            <w:pPr>
              <w:pStyle w:val="ConsPlusNormal"/>
            </w:pPr>
            <w:r>
              <w:lastRenderedPageBreak/>
              <w:t>10. Ремонт поврежденного участка кровли подъезда № 1</w:t>
            </w:r>
          </w:p>
        </w:tc>
        <w:tc>
          <w:tcPr>
            <w:tcW w:w="1861" w:type="dxa"/>
          </w:tcPr>
          <w:p w:rsidR="0099397E" w:rsidRPr="00D457F8" w:rsidRDefault="0099397E" w:rsidP="004574C3">
            <w:pPr>
              <w:pStyle w:val="ConsPlusNormal"/>
            </w:pPr>
            <w:r w:rsidRPr="00D457F8">
              <w:t>По мере необходимости/1</w:t>
            </w:r>
          </w:p>
        </w:tc>
        <w:tc>
          <w:tcPr>
            <w:tcW w:w="1399" w:type="dxa"/>
          </w:tcPr>
          <w:p w:rsidR="0099397E" w:rsidRDefault="0099397E" w:rsidP="004574C3">
            <w:pPr>
              <w:pStyle w:val="ConsPlusNormal"/>
            </w:pPr>
            <w:r>
              <w:t>Кв.м.</w:t>
            </w:r>
          </w:p>
        </w:tc>
        <w:tc>
          <w:tcPr>
            <w:tcW w:w="1729" w:type="dxa"/>
          </w:tcPr>
          <w:p w:rsidR="0099397E" w:rsidRDefault="0099397E" w:rsidP="004574C3">
            <w:pPr>
              <w:pStyle w:val="ConsPlusNormal"/>
            </w:pPr>
            <w:r>
              <w:t>3 500, 00 руб.</w:t>
            </w:r>
          </w:p>
        </w:tc>
        <w:tc>
          <w:tcPr>
            <w:tcW w:w="1673" w:type="dxa"/>
          </w:tcPr>
          <w:p w:rsidR="0099397E" w:rsidRPr="00D457F8" w:rsidRDefault="0099397E" w:rsidP="004574C3">
            <w:pPr>
              <w:pStyle w:val="ConsPlusNormal"/>
            </w:pPr>
            <w:r w:rsidRPr="00D457F8">
              <w:t>3 </w:t>
            </w:r>
            <w:r>
              <w:t>5</w:t>
            </w:r>
            <w:r w:rsidRPr="00D457F8">
              <w:t>00, 00 руб.</w:t>
            </w:r>
          </w:p>
        </w:tc>
      </w:tr>
      <w:tr w:rsidR="0099397E" w:rsidRPr="00DD2DDF" w:rsidTr="004574C3">
        <w:tc>
          <w:tcPr>
            <w:tcW w:w="3403" w:type="dxa"/>
          </w:tcPr>
          <w:p w:rsidR="0099397E" w:rsidRDefault="0099397E" w:rsidP="004574C3">
            <w:pPr>
              <w:pStyle w:val="ConsPlusNormal"/>
            </w:pPr>
            <w:r>
              <w:t>11. Демонтаж и утилизация вышедшей из строя телевизионной антенны на крыше</w:t>
            </w:r>
          </w:p>
        </w:tc>
        <w:tc>
          <w:tcPr>
            <w:tcW w:w="1861" w:type="dxa"/>
          </w:tcPr>
          <w:p w:rsidR="0099397E" w:rsidRPr="00D457F8" w:rsidRDefault="0099397E" w:rsidP="004574C3">
            <w:pPr>
              <w:pStyle w:val="ConsPlusNormal"/>
            </w:pPr>
            <w:r w:rsidRPr="00D457F8">
              <w:t>По мере необходимости/1</w:t>
            </w:r>
          </w:p>
        </w:tc>
        <w:tc>
          <w:tcPr>
            <w:tcW w:w="1399" w:type="dxa"/>
          </w:tcPr>
          <w:p w:rsidR="0099397E" w:rsidRDefault="0099397E" w:rsidP="004574C3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:rsidR="0099397E" w:rsidRDefault="0099397E" w:rsidP="004574C3">
            <w:pPr>
              <w:pStyle w:val="ConsPlusNormal"/>
            </w:pPr>
            <w:r>
              <w:t>2 500, 00 руб.</w:t>
            </w:r>
          </w:p>
        </w:tc>
        <w:tc>
          <w:tcPr>
            <w:tcW w:w="1673" w:type="dxa"/>
          </w:tcPr>
          <w:p w:rsidR="0099397E" w:rsidRPr="00D457F8" w:rsidRDefault="0099397E" w:rsidP="004574C3">
            <w:pPr>
              <w:pStyle w:val="ConsPlusNormal"/>
            </w:pPr>
            <w:r>
              <w:t>2 5</w:t>
            </w:r>
            <w:r w:rsidRPr="00D457F8">
              <w:t>00, 00 руб.</w:t>
            </w:r>
          </w:p>
        </w:tc>
      </w:tr>
      <w:tr w:rsidR="0099397E" w:rsidRPr="00DD2DDF" w:rsidTr="004574C3">
        <w:tc>
          <w:tcPr>
            <w:tcW w:w="3403" w:type="dxa"/>
          </w:tcPr>
          <w:p w:rsidR="0099397E" w:rsidRDefault="0099397E" w:rsidP="004574C3">
            <w:pPr>
              <w:pStyle w:val="ConsPlusNormal"/>
            </w:pPr>
            <w:r>
              <w:t xml:space="preserve">12. Замена части стояка </w:t>
            </w:r>
            <w:proofErr w:type="spellStart"/>
            <w:r>
              <w:t>полотенцесушителя</w:t>
            </w:r>
            <w:proofErr w:type="spellEnd"/>
            <w:r>
              <w:t xml:space="preserve"> в кв. № 35</w:t>
            </w:r>
          </w:p>
        </w:tc>
        <w:tc>
          <w:tcPr>
            <w:tcW w:w="1861" w:type="dxa"/>
          </w:tcPr>
          <w:p w:rsidR="0099397E" w:rsidRPr="00D457F8" w:rsidRDefault="0099397E" w:rsidP="004574C3">
            <w:pPr>
              <w:pStyle w:val="ConsPlusNormal"/>
            </w:pPr>
            <w:r w:rsidRPr="00D457F8">
              <w:t>По мере необходимости/1</w:t>
            </w:r>
          </w:p>
        </w:tc>
        <w:tc>
          <w:tcPr>
            <w:tcW w:w="1399" w:type="dxa"/>
          </w:tcPr>
          <w:p w:rsidR="0099397E" w:rsidRDefault="0099397E" w:rsidP="004574C3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:rsidR="0099397E" w:rsidRDefault="0099397E" w:rsidP="004574C3">
            <w:pPr>
              <w:pStyle w:val="ConsPlusNormal"/>
            </w:pPr>
            <w:r>
              <w:t>2 500, 00 руб.</w:t>
            </w:r>
          </w:p>
        </w:tc>
        <w:tc>
          <w:tcPr>
            <w:tcW w:w="1673" w:type="dxa"/>
          </w:tcPr>
          <w:p w:rsidR="0099397E" w:rsidRPr="00D457F8" w:rsidRDefault="0099397E" w:rsidP="004574C3">
            <w:pPr>
              <w:pStyle w:val="ConsPlusNormal"/>
            </w:pPr>
            <w:r w:rsidRPr="00D457F8">
              <w:t>2 </w:t>
            </w:r>
            <w:r>
              <w:t>5</w:t>
            </w:r>
            <w:r w:rsidRPr="00D457F8">
              <w:t>00, 00 руб.</w:t>
            </w:r>
          </w:p>
        </w:tc>
      </w:tr>
      <w:tr w:rsidR="0099397E" w:rsidRPr="00DD2DDF" w:rsidTr="004574C3">
        <w:tc>
          <w:tcPr>
            <w:tcW w:w="3403" w:type="dxa"/>
          </w:tcPr>
          <w:p w:rsidR="0099397E" w:rsidRDefault="0099397E" w:rsidP="004574C3">
            <w:pPr>
              <w:pStyle w:val="ConsPlusNormal"/>
            </w:pPr>
            <w:r>
              <w:t>13.</w:t>
            </w:r>
            <w:r w:rsidRPr="00DE4872">
              <w:t xml:space="preserve"> Провер</w:t>
            </w:r>
            <w:r>
              <w:t xml:space="preserve">ка </w:t>
            </w:r>
            <w:proofErr w:type="spellStart"/>
            <w:r>
              <w:t>вентканалов</w:t>
            </w:r>
            <w:proofErr w:type="spellEnd"/>
            <w:r>
              <w:t xml:space="preserve"> в сентябре</w:t>
            </w:r>
            <w:r w:rsidRPr="00DE4872">
              <w:t xml:space="preserve"> 2018г.</w:t>
            </w:r>
          </w:p>
        </w:tc>
        <w:tc>
          <w:tcPr>
            <w:tcW w:w="1861" w:type="dxa"/>
          </w:tcPr>
          <w:p w:rsidR="0099397E" w:rsidRPr="00D457F8" w:rsidRDefault="0099397E" w:rsidP="004574C3">
            <w:pPr>
              <w:pStyle w:val="ConsPlusNormal"/>
            </w:pPr>
            <w:r w:rsidRPr="00DE4872">
              <w:t>Три раза в год/1</w:t>
            </w:r>
          </w:p>
        </w:tc>
        <w:tc>
          <w:tcPr>
            <w:tcW w:w="1399" w:type="dxa"/>
          </w:tcPr>
          <w:p w:rsidR="0099397E" w:rsidRDefault="0099397E" w:rsidP="004574C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99397E" w:rsidRDefault="0099397E" w:rsidP="004574C3">
            <w:pPr>
              <w:pStyle w:val="ConsPlusNormal"/>
            </w:pPr>
            <w:r>
              <w:t>3 000, 00 руб.</w:t>
            </w:r>
          </w:p>
        </w:tc>
        <w:tc>
          <w:tcPr>
            <w:tcW w:w="1673" w:type="dxa"/>
          </w:tcPr>
          <w:p w:rsidR="0099397E" w:rsidRPr="00D457F8" w:rsidRDefault="0099397E" w:rsidP="004574C3">
            <w:pPr>
              <w:pStyle w:val="ConsPlusNormal"/>
            </w:pPr>
            <w:r w:rsidRPr="00DE4872">
              <w:t>3 000, 00 руб.</w:t>
            </w:r>
          </w:p>
        </w:tc>
      </w:tr>
      <w:tr w:rsidR="0099397E" w:rsidRPr="00DD2DDF" w:rsidTr="004574C3">
        <w:tc>
          <w:tcPr>
            <w:tcW w:w="3403" w:type="dxa"/>
          </w:tcPr>
          <w:p w:rsidR="0099397E" w:rsidRDefault="0099397E" w:rsidP="004574C3">
            <w:pPr>
              <w:pStyle w:val="ConsPlusNormal"/>
            </w:pPr>
            <w:r>
              <w:t>14. Покраска части наружной стены в октябре 2018 г.</w:t>
            </w:r>
          </w:p>
        </w:tc>
        <w:tc>
          <w:tcPr>
            <w:tcW w:w="1861" w:type="dxa"/>
          </w:tcPr>
          <w:p w:rsidR="0099397E" w:rsidRPr="00DE4872" w:rsidRDefault="0099397E" w:rsidP="004574C3">
            <w:pPr>
              <w:pStyle w:val="ConsPlusNormal"/>
            </w:pPr>
            <w:r w:rsidRPr="00DE4872">
              <w:t>По мере необходимости/ 25</w:t>
            </w:r>
          </w:p>
        </w:tc>
        <w:tc>
          <w:tcPr>
            <w:tcW w:w="1399" w:type="dxa"/>
          </w:tcPr>
          <w:p w:rsidR="0099397E" w:rsidRDefault="0099397E" w:rsidP="004574C3">
            <w:pPr>
              <w:pStyle w:val="ConsPlusNormal"/>
            </w:pPr>
            <w:r>
              <w:t>Кв. м.</w:t>
            </w:r>
          </w:p>
        </w:tc>
        <w:tc>
          <w:tcPr>
            <w:tcW w:w="1729" w:type="dxa"/>
          </w:tcPr>
          <w:p w:rsidR="0099397E" w:rsidRDefault="0099397E" w:rsidP="004574C3">
            <w:pPr>
              <w:pStyle w:val="ConsPlusNormal"/>
            </w:pPr>
            <w:r>
              <w:t>3 500, 00 руб.</w:t>
            </w:r>
          </w:p>
        </w:tc>
        <w:tc>
          <w:tcPr>
            <w:tcW w:w="1673" w:type="dxa"/>
          </w:tcPr>
          <w:p w:rsidR="0099397E" w:rsidRPr="00DE4872" w:rsidRDefault="0099397E" w:rsidP="004574C3">
            <w:pPr>
              <w:pStyle w:val="ConsPlusNormal"/>
            </w:pPr>
            <w:r w:rsidRPr="00DE4872">
              <w:t>3 500, 00 руб.</w:t>
            </w:r>
          </w:p>
        </w:tc>
      </w:tr>
      <w:tr w:rsidR="0099397E" w:rsidRPr="00DD2DDF" w:rsidTr="004574C3">
        <w:trPr>
          <w:trHeight w:val="455"/>
        </w:trPr>
        <w:tc>
          <w:tcPr>
            <w:tcW w:w="3403" w:type="dxa"/>
          </w:tcPr>
          <w:p w:rsidR="0099397E" w:rsidRDefault="0099397E" w:rsidP="004574C3">
            <w:pPr>
              <w:pStyle w:val="ConsPlusNormal"/>
            </w:pPr>
            <w:r>
              <w:t>15. Ремонт крыльца подъезда № 1</w:t>
            </w:r>
          </w:p>
        </w:tc>
        <w:tc>
          <w:tcPr>
            <w:tcW w:w="1861" w:type="dxa"/>
          </w:tcPr>
          <w:p w:rsidR="0099397E" w:rsidRPr="00DE4872" w:rsidRDefault="0099397E" w:rsidP="004574C3">
            <w:pPr>
              <w:pStyle w:val="ConsPlusNormal"/>
            </w:pPr>
            <w:r w:rsidRPr="00616FF1">
              <w:t>По мере необходимости/1</w:t>
            </w:r>
          </w:p>
        </w:tc>
        <w:tc>
          <w:tcPr>
            <w:tcW w:w="1399" w:type="dxa"/>
          </w:tcPr>
          <w:p w:rsidR="0099397E" w:rsidRDefault="0099397E" w:rsidP="004574C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99397E" w:rsidRDefault="0099397E" w:rsidP="004574C3">
            <w:pPr>
              <w:pStyle w:val="ConsPlusNormal"/>
            </w:pPr>
            <w:r>
              <w:t>2 500, 00 руб.</w:t>
            </w:r>
          </w:p>
        </w:tc>
        <w:tc>
          <w:tcPr>
            <w:tcW w:w="1673" w:type="dxa"/>
          </w:tcPr>
          <w:p w:rsidR="0099397E" w:rsidRPr="00DE4872" w:rsidRDefault="0099397E" w:rsidP="004574C3">
            <w:pPr>
              <w:pStyle w:val="ConsPlusNormal"/>
            </w:pPr>
            <w:r>
              <w:t>2 5</w:t>
            </w:r>
            <w:r w:rsidRPr="00616FF1">
              <w:t>00, 00 руб.</w:t>
            </w:r>
          </w:p>
        </w:tc>
      </w:tr>
      <w:tr w:rsidR="0099397E" w:rsidRPr="00DD2DDF" w:rsidTr="004574C3">
        <w:trPr>
          <w:trHeight w:val="455"/>
        </w:trPr>
        <w:tc>
          <w:tcPr>
            <w:tcW w:w="3403" w:type="dxa"/>
          </w:tcPr>
          <w:p w:rsidR="0099397E" w:rsidRDefault="0099397E" w:rsidP="004574C3">
            <w:pPr>
              <w:pStyle w:val="ConsPlusNormal"/>
            </w:pPr>
            <w:r>
              <w:t xml:space="preserve">16. Техническое обслуживание ВДГО </w:t>
            </w:r>
          </w:p>
        </w:tc>
        <w:tc>
          <w:tcPr>
            <w:tcW w:w="1861" w:type="dxa"/>
          </w:tcPr>
          <w:p w:rsidR="0099397E" w:rsidRPr="00616FF1" w:rsidRDefault="0099397E" w:rsidP="004574C3">
            <w:pPr>
              <w:pStyle w:val="ConsPlusNormal"/>
            </w:pPr>
            <w:r>
              <w:t>Один раз в год /1</w:t>
            </w:r>
          </w:p>
        </w:tc>
        <w:tc>
          <w:tcPr>
            <w:tcW w:w="1399" w:type="dxa"/>
          </w:tcPr>
          <w:p w:rsidR="0099397E" w:rsidRDefault="0099397E" w:rsidP="004574C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99397E" w:rsidRDefault="0099397E" w:rsidP="004574C3">
            <w:pPr>
              <w:pStyle w:val="ConsPlusNormal"/>
            </w:pPr>
            <w:r>
              <w:t xml:space="preserve"> 5 500, 00 руб.</w:t>
            </w:r>
          </w:p>
        </w:tc>
        <w:tc>
          <w:tcPr>
            <w:tcW w:w="1673" w:type="dxa"/>
          </w:tcPr>
          <w:p w:rsidR="0099397E" w:rsidRPr="00616FF1" w:rsidRDefault="0099397E" w:rsidP="004574C3">
            <w:pPr>
              <w:pStyle w:val="ConsPlusNormal"/>
            </w:pPr>
            <w:r>
              <w:t>5 500, 00 руб.</w:t>
            </w:r>
          </w:p>
        </w:tc>
      </w:tr>
      <w:tr w:rsidR="0099397E" w:rsidRPr="00DD2DDF" w:rsidTr="004574C3">
        <w:trPr>
          <w:trHeight w:val="455"/>
        </w:trPr>
        <w:tc>
          <w:tcPr>
            <w:tcW w:w="3403" w:type="dxa"/>
          </w:tcPr>
          <w:p w:rsidR="0099397E" w:rsidRDefault="0099397E" w:rsidP="004574C3">
            <w:pPr>
              <w:pStyle w:val="ConsPlusNormal"/>
            </w:pPr>
            <w:r>
              <w:t>17.  Приобретение расходных материалов для обслуживания, ремонта внутридомовых инженерных систем и заявочного ремонта</w:t>
            </w:r>
          </w:p>
        </w:tc>
        <w:tc>
          <w:tcPr>
            <w:tcW w:w="1861" w:type="dxa"/>
          </w:tcPr>
          <w:p w:rsidR="0099397E" w:rsidRDefault="0099397E" w:rsidP="004574C3">
            <w:pPr>
              <w:pStyle w:val="ConsPlusNormal"/>
            </w:pPr>
            <w:r w:rsidRPr="00616FF1">
              <w:t>По мере необходимости/1</w:t>
            </w:r>
          </w:p>
        </w:tc>
        <w:tc>
          <w:tcPr>
            <w:tcW w:w="1399" w:type="dxa"/>
          </w:tcPr>
          <w:p w:rsidR="0099397E" w:rsidRDefault="0099397E" w:rsidP="004574C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99397E" w:rsidRDefault="0099397E" w:rsidP="004574C3">
            <w:pPr>
              <w:pStyle w:val="ConsPlusNormal"/>
            </w:pPr>
            <w:r>
              <w:t>6 500, 00 руб.</w:t>
            </w:r>
          </w:p>
        </w:tc>
        <w:tc>
          <w:tcPr>
            <w:tcW w:w="1673" w:type="dxa"/>
          </w:tcPr>
          <w:p w:rsidR="0099397E" w:rsidRDefault="0099397E" w:rsidP="004574C3">
            <w:pPr>
              <w:pStyle w:val="ConsPlusNormal"/>
            </w:pPr>
            <w:r>
              <w:t>6 500, 00 руб.</w:t>
            </w:r>
          </w:p>
        </w:tc>
      </w:tr>
    </w:tbl>
    <w:p w:rsidR="0099397E" w:rsidRDefault="0099397E" w:rsidP="0099397E">
      <w:pPr>
        <w:pStyle w:val="ConsPlusNormal"/>
        <w:jc w:val="both"/>
      </w:pPr>
    </w:p>
    <w:p w:rsidR="0030292A" w:rsidRDefault="0030292A" w:rsidP="00D370BA">
      <w:pPr>
        <w:rPr>
          <w:b/>
          <w:sz w:val="28"/>
          <w:szCs w:val="28"/>
        </w:rPr>
      </w:pPr>
    </w:p>
    <w:p w:rsidR="0030292A" w:rsidRPr="001410BC" w:rsidRDefault="0030292A" w:rsidP="0030292A">
      <w:pPr>
        <w:spacing w:line="240" w:lineRule="auto"/>
        <w:rPr>
          <w:sz w:val="24"/>
          <w:szCs w:val="24"/>
        </w:rPr>
      </w:pPr>
      <w:r w:rsidRPr="001410BC">
        <w:rPr>
          <w:sz w:val="24"/>
          <w:szCs w:val="24"/>
        </w:rPr>
        <w:t xml:space="preserve">Генеральный директор </w:t>
      </w:r>
      <w:r w:rsidR="001410BC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1410BC">
        <w:rPr>
          <w:sz w:val="24"/>
          <w:szCs w:val="24"/>
        </w:rPr>
        <w:t xml:space="preserve">ООО «УО «Альтернатива – Плюс»                                              </w:t>
      </w:r>
      <w:r w:rsidR="0099397E">
        <w:rPr>
          <w:sz w:val="24"/>
          <w:szCs w:val="24"/>
        </w:rPr>
        <w:t xml:space="preserve">                 </w:t>
      </w:r>
      <w:r w:rsidRPr="001410BC">
        <w:rPr>
          <w:sz w:val="24"/>
          <w:szCs w:val="24"/>
        </w:rPr>
        <w:t xml:space="preserve">А. М. </w:t>
      </w:r>
      <w:proofErr w:type="spellStart"/>
      <w:r w:rsidRPr="001410BC">
        <w:rPr>
          <w:sz w:val="24"/>
          <w:szCs w:val="24"/>
        </w:rPr>
        <w:t>Разумнов</w:t>
      </w:r>
      <w:proofErr w:type="spellEnd"/>
    </w:p>
    <w:p w:rsidR="00F71FE0" w:rsidRPr="0030292A" w:rsidRDefault="00F71FE0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  <w:r w:rsidRPr="006F23C7">
        <w:rPr>
          <w:sz w:val="28"/>
          <w:szCs w:val="28"/>
        </w:rPr>
        <w:t xml:space="preserve">   </w:t>
      </w:r>
    </w:p>
    <w:p w:rsidR="004B23F5" w:rsidRPr="006F23C7" w:rsidRDefault="004B23F5" w:rsidP="00D370BA">
      <w:pPr>
        <w:rPr>
          <w:sz w:val="28"/>
          <w:szCs w:val="28"/>
        </w:rPr>
      </w:pPr>
    </w:p>
    <w:p w:rsidR="00622B37" w:rsidRPr="006F23C7" w:rsidRDefault="00622B37" w:rsidP="00D370BA">
      <w:pPr>
        <w:rPr>
          <w:sz w:val="28"/>
          <w:szCs w:val="28"/>
        </w:rPr>
      </w:pPr>
    </w:p>
    <w:sectPr w:rsidR="00622B37" w:rsidRPr="006F23C7" w:rsidSect="00A102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A63"/>
    <w:multiLevelType w:val="hybridMultilevel"/>
    <w:tmpl w:val="75CE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D7B76"/>
    <w:multiLevelType w:val="hybridMultilevel"/>
    <w:tmpl w:val="90FC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00442"/>
    <w:multiLevelType w:val="hybridMultilevel"/>
    <w:tmpl w:val="4124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6AB7"/>
    <w:rsid w:val="00075092"/>
    <w:rsid w:val="000D4011"/>
    <w:rsid w:val="001410BC"/>
    <w:rsid w:val="00146B2D"/>
    <w:rsid w:val="00151712"/>
    <w:rsid w:val="001C786A"/>
    <w:rsid w:val="00200FC9"/>
    <w:rsid w:val="002169AC"/>
    <w:rsid w:val="002251B5"/>
    <w:rsid w:val="00232860"/>
    <w:rsid w:val="0025208F"/>
    <w:rsid w:val="002929FA"/>
    <w:rsid w:val="002E2258"/>
    <w:rsid w:val="0030292A"/>
    <w:rsid w:val="003E6BD3"/>
    <w:rsid w:val="003F11FD"/>
    <w:rsid w:val="00434BC4"/>
    <w:rsid w:val="00476E52"/>
    <w:rsid w:val="00481EF9"/>
    <w:rsid w:val="004A78B0"/>
    <w:rsid w:val="004B23F5"/>
    <w:rsid w:val="005430CD"/>
    <w:rsid w:val="005C6AB7"/>
    <w:rsid w:val="005D7A70"/>
    <w:rsid w:val="00622B37"/>
    <w:rsid w:val="0062599F"/>
    <w:rsid w:val="006F0F60"/>
    <w:rsid w:val="006F23C7"/>
    <w:rsid w:val="0070036E"/>
    <w:rsid w:val="00742DB0"/>
    <w:rsid w:val="007603B6"/>
    <w:rsid w:val="007770EC"/>
    <w:rsid w:val="007F1FE9"/>
    <w:rsid w:val="0089526D"/>
    <w:rsid w:val="00896EE4"/>
    <w:rsid w:val="008C2F53"/>
    <w:rsid w:val="008D51CA"/>
    <w:rsid w:val="008F1CAF"/>
    <w:rsid w:val="00937C3A"/>
    <w:rsid w:val="009738A3"/>
    <w:rsid w:val="0099397E"/>
    <w:rsid w:val="009C49ED"/>
    <w:rsid w:val="009C51D1"/>
    <w:rsid w:val="00A10287"/>
    <w:rsid w:val="00B03511"/>
    <w:rsid w:val="00BA5395"/>
    <w:rsid w:val="00C013B2"/>
    <w:rsid w:val="00C31C39"/>
    <w:rsid w:val="00C51CA3"/>
    <w:rsid w:val="00C632DB"/>
    <w:rsid w:val="00CA19B0"/>
    <w:rsid w:val="00CC127E"/>
    <w:rsid w:val="00CE4930"/>
    <w:rsid w:val="00D370BA"/>
    <w:rsid w:val="00D765F0"/>
    <w:rsid w:val="00D85714"/>
    <w:rsid w:val="00DA41B0"/>
    <w:rsid w:val="00DB46D2"/>
    <w:rsid w:val="00E31270"/>
    <w:rsid w:val="00E84A7C"/>
    <w:rsid w:val="00E91FE2"/>
    <w:rsid w:val="00EC7311"/>
    <w:rsid w:val="00F453DF"/>
    <w:rsid w:val="00F71FE0"/>
    <w:rsid w:val="00FB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  <w:style w:type="paragraph" w:customStyle="1" w:styleId="ConsPlusNormal">
    <w:name w:val="ConsPlusNormal"/>
    <w:rsid w:val="00993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Razumnov</dc:creator>
  <cp:lastModifiedBy>Пользователь</cp:lastModifiedBy>
  <cp:revision>10</cp:revision>
  <cp:lastPrinted>2016-05-19T08:26:00Z</cp:lastPrinted>
  <dcterms:created xsi:type="dcterms:W3CDTF">2016-05-19T08:28:00Z</dcterms:created>
  <dcterms:modified xsi:type="dcterms:W3CDTF">2019-03-05T15:09:00Z</dcterms:modified>
</cp:coreProperties>
</file>